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B525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B5252" w:rsidRPr="005B5252" w:rsidRDefault="00C1318B" w:rsidP="005B525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023</w:t>
      </w:r>
      <w:r w:rsidR="00127E30">
        <w:rPr>
          <w:rFonts w:ascii="Times New Roman" w:hAnsi="Times New Roman" w:cs="Times New Roman"/>
          <w:b/>
          <w:sz w:val="20"/>
          <w:szCs w:val="20"/>
        </w:rPr>
        <w:t>/2021</w:t>
      </w:r>
    </w:p>
    <w:p w:rsidR="005B5252" w:rsidRPr="005B5252" w:rsidRDefault="00127E30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0041/2021</w:t>
      </w:r>
    </w:p>
    <w:p w:rsidR="005B5252" w:rsidRDefault="00127E30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0012/2021</w:t>
      </w:r>
    </w:p>
    <w:p w:rsidR="00C1318B" w:rsidRPr="005B5252" w:rsidRDefault="00C1318B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Ata de Registro de Preços nº 0002/2021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C1318B" w:rsidRPr="00C1318B">
        <w:rPr>
          <w:rFonts w:ascii="Times New Roman" w:hAnsi="Times New Roman" w:cs="Times New Roman"/>
          <w:sz w:val="20"/>
          <w:szCs w:val="20"/>
        </w:rPr>
        <w:t>POZZER &amp; MARTINAZZO LTDA</w:t>
      </w:r>
      <w:r w:rsidRPr="005B5252">
        <w:rPr>
          <w:rFonts w:ascii="Times New Roman" w:hAnsi="Times New Roman" w:cs="Times New Roman"/>
          <w:sz w:val="20"/>
          <w:szCs w:val="20"/>
        </w:rPr>
        <w:t>.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Objeto: Aquisição de c</w:t>
      </w:r>
      <w:r w:rsidR="00C1318B">
        <w:rPr>
          <w:rFonts w:ascii="Times New Roman" w:hAnsi="Times New Roman" w:cs="Times New Roman"/>
          <w:sz w:val="20"/>
          <w:szCs w:val="20"/>
        </w:rPr>
        <w:t>ombustível</w:t>
      </w:r>
      <w:r w:rsidR="00127E30">
        <w:rPr>
          <w:rFonts w:ascii="Times New Roman" w:hAnsi="Times New Roman" w:cs="Times New Roman"/>
          <w:sz w:val="20"/>
          <w:szCs w:val="20"/>
        </w:rPr>
        <w:t xml:space="preserve"> </w:t>
      </w:r>
      <w:r w:rsidR="00C1318B" w:rsidRPr="00C1318B">
        <w:rPr>
          <w:rFonts w:ascii="Times New Roman" w:hAnsi="Times New Roman" w:cs="Times New Roman"/>
          <w:sz w:val="20"/>
          <w:szCs w:val="20"/>
        </w:rPr>
        <w:t>(gasolina comum)</w:t>
      </w:r>
      <w:r w:rsidRPr="005B5252">
        <w:rPr>
          <w:rFonts w:ascii="Times New Roman" w:hAnsi="Times New Roman" w:cs="Times New Roman"/>
          <w:sz w:val="20"/>
          <w:szCs w:val="20"/>
        </w:rPr>
        <w:t>, para atender as necessidades da Prefeitura Municipal de Eldorado.</w:t>
      </w:r>
    </w:p>
    <w:p w:rsidR="00C1318B" w:rsidRPr="00C1318B" w:rsidRDefault="005B5252" w:rsidP="00C131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C1318B" w:rsidRPr="00C1318B">
        <w:rPr>
          <w:rFonts w:ascii="Times New Roman" w:hAnsi="Times New Roman" w:cs="Times New Roman"/>
          <w:sz w:val="20"/>
          <w:szCs w:val="20"/>
        </w:rPr>
        <w:t xml:space="preserve">03.01.04.122.201-2.004.100000.3.3.90.30.00.000     </w:t>
      </w:r>
    </w:p>
    <w:p w:rsidR="00C1318B" w:rsidRPr="00C1318B" w:rsidRDefault="00C1318B" w:rsidP="00C131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1318B">
        <w:rPr>
          <w:rFonts w:ascii="Times New Roman" w:hAnsi="Times New Roman" w:cs="Times New Roman"/>
          <w:sz w:val="20"/>
          <w:szCs w:val="20"/>
        </w:rPr>
        <w:t>04.01.15.451.301-2.006.180000.3.3.90.30.00.000</w:t>
      </w:r>
    </w:p>
    <w:p w:rsidR="00C1318B" w:rsidRPr="00C1318B" w:rsidRDefault="00C1318B" w:rsidP="00C131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1318B">
        <w:rPr>
          <w:rFonts w:ascii="Times New Roman" w:hAnsi="Times New Roman" w:cs="Times New Roman"/>
          <w:sz w:val="20"/>
          <w:szCs w:val="20"/>
        </w:rPr>
        <w:t>04.01.15.122.301-2.011.100000.3.3.90.30.00.000</w:t>
      </w:r>
    </w:p>
    <w:p w:rsidR="00C1318B" w:rsidRPr="00C1318B" w:rsidRDefault="00C1318B" w:rsidP="00C131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1318B">
        <w:rPr>
          <w:rFonts w:ascii="Times New Roman" w:hAnsi="Times New Roman" w:cs="Times New Roman"/>
          <w:sz w:val="20"/>
          <w:szCs w:val="20"/>
        </w:rPr>
        <w:t>05.01.12.361.401.2.013.101000.3.3.90.30.00.000</w:t>
      </w:r>
    </w:p>
    <w:p w:rsidR="00C1318B" w:rsidRPr="00C1318B" w:rsidRDefault="00C1318B" w:rsidP="00C131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1318B">
        <w:rPr>
          <w:rFonts w:ascii="Times New Roman" w:hAnsi="Times New Roman" w:cs="Times New Roman"/>
          <w:sz w:val="20"/>
          <w:szCs w:val="20"/>
        </w:rPr>
        <w:t>06.01.10.301.501-2.029.102000.3.3.90.30.00.000</w:t>
      </w:r>
    </w:p>
    <w:p w:rsidR="00C1318B" w:rsidRPr="00C1318B" w:rsidRDefault="00C1318B" w:rsidP="00C131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1318B">
        <w:rPr>
          <w:rFonts w:ascii="Times New Roman" w:hAnsi="Times New Roman" w:cs="Times New Roman"/>
          <w:sz w:val="20"/>
          <w:szCs w:val="20"/>
        </w:rPr>
        <w:t>06.01.10.301.501-2.030.114000.3.3.90.30.00.000</w:t>
      </w:r>
    </w:p>
    <w:p w:rsidR="00C1318B" w:rsidRPr="00C1318B" w:rsidRDefault="00C1318B" w:rsidP="00C131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1318B">
        <w:rPr>
          <w:rFonts w:ascii="Times New Roman" w:hAnsi="Times New Roman" w:cs="Times New Roman"/>
          <w:sz w:val="20"/>
          <w:szCs w:val="20"/>
        </w:rPr>
        <w:t>07.02.08.244.601-2.051.100000.3.3.90.30.00.000</w:t>
      </w:r>
    </w:p>
    <w:p w:rsidR="005B5252" w:rsidRPr="005B5252" w:rsidRDefault="005B5252" w:rsidP="00127E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Valor: R$ </w:t>
      </w:r>
      <w:r w:rsidR="00C1318B" w:rsidRPr="00C1318B">
        <w:rPr>
          <w:rFonts w:ascii="Times New Roman" w:hAnsi="Times New Roman" w:cs="Times New Roman"/>
          <w:sz w:val="20"/>
          <w:szCs w:val="20"/>
        </w:rPr>
        <w:t>185.020,00 (cento e oitenta e cinco mil e vinte reais)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V</w:t>
      </w:r>
      <w:r w:rsidR="00127E30">
        <w:rPr>
          <w:rFonts w:ascii="Times New Roman" w:hAnsi="Times New Roman" w:cs="Times New Roman"/>
          <w:sz w:val="20"/>
          <w:szCs w:val="20"/>
        </w:rPr>
        <w:t>igência: 01/05/2021 A 31/07/2021</w:t>
      </w:r>
    </w:p>
    <w:p w:rsidR="005B5252" w:rsidRPr="005B5252" w:rsidRDefault="00127E30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30/04/2021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C1318B" w:rsidRPr="00C1318B">
        <w:rPr>
          <w:rFonts w:ascii="Times New Roman" w:hAnsi="Times New Roman" w:cs="Times New Roman"/>
          <w:sz w:val="20"/>
          <w:szCs w:val="20"/>
        </w:rPr>
        <w:t xml:space="preserve">Neide Salete </w:t>
      </w:r>
      <w:proofErr w:type="spellStart"/>
      <w:r w:rsidR="00C1318B" w:rsidRPr="00C1318B">
        <w:rPr>
          <w:rFonts w:ascii="Times New Roman" w:hAnsi="Times New Roman" w:cs="Times New Roman"/>
          <w:sz w:val="20"/>
          <w:szCs w:val="20"/>
        </w:rPr>
        <w:t>Martinazzo</w:t>
      </w:r>
      <w:proofErr w:type="spellEnd"/>
      <w:r w:rsidRPr="005B5252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5B5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2"/>
    <w:rsid w:val="00127E30"/>
    <w:rsid w:val="005B5252"/>
    <w:rsid w:val="007D7241"/>
    <w:rsid w:val="00C1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E8F7"/>
  <w15:chartTrackingRefBased/>
  <w15:docId w15:val="{D5A13A8F-3921-4358-876E-3728A013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2020-02-04T15:13:00Z</dcterms:created>
  <dcterms:modified xsi:type="dcterms:W3CDTF">2021-05-20T11:19:00Z</dcterms:modified>
</cp:coreProperties>
</file>