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5D5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85D54" w:rsidRPr="00585D54" w:rsidRDefault="00D0621F" w:rsidP="00585D5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025</w:t>
      </w:r>
      <w:r w:rsidR="00991420">
        <w:rPr>
          <w:rFonts w:ascii="Times New Roman" w:hAnsi="Times New Roman" w:cs="Times New Roman"/>
          <w:b/>
          <w:sz w:val="20"/>
          <w:szCs w:val="20"/>
        </w:rPr>
        <w:t>/2023</w:t>
      </w:r>
    </w:p>
    <w:p w:rsidR="00585D54" w:rsidRPr="00585D54" w:rsidRDefault="00D0621F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033</w:t>
      </w:r>
      <w:r w:rsidR="00991420">
        <w:rPr>
          <w:rFonts w:ascii="Times New Roman" w:hAnsi="Times New Roman" w:cs="Times New Roman"/>
          <w:sz w:val="20"/>
          <w:szCs w:val="20"/>
        </w:rPr>
        <w:t>/2023</w:t>
      </w:r>
    </w:p>
    <w:p w:rsidR="00585D54" w:rsidRPr="00585D54" w:rsidRDefault="00D0621F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020</w:t>
      </w:r>
      <w:r w:rsidR="00991420">
        <w:rPr>
          <w:rFonts w:ascii="Times New Roman" w:hAnsi="Times New Roman" w:cs="Times New Roman"/>
          <w:sz w:val="20"/>
          <w:szCs w:val="20"/>
        </w:rPr>
        <w:t>/2023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C579FC" w:rsidRPr="00C579FC">
        <w:rPr>
          <w:rFonts w:ascii="Times New Roman" w:hAnsi="Times New Roman" w:cs="Times New Roman"/>
          <w:sz w:val="20"/>
          <w:szCs w:val="20"/>
        </w:rPr>
        <w:t>CONSÓRCIO INTERMUNICIPAL DE DESENVOLVIMENTO DA REGIÃO SUL DE MATO GROSSO DO SUL - CONISUL</w:t>
      </w:r>
      <w:r w:rsidRPr="00585D54">
        <w:rPr>
          <w:rFonts w:ascii="Times New Roman" w:hAnsi="Times New Roman" w:cs="Times New Roman"/>
          <w:sz w:val="20"/>
          <w:szCs w:val="20"/>
        </w:rPr>
        <w:t>.</w:t>
      </w:r>
    </w:p>
    <w:p w:rsidR="00D0621F" w:rsidRPr="00D0621F" w:rsidRDefault="00585D54" w:rsidP="00D062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Objeto: </w:t>
      </w:r>
      <w:r w:rsidR="00D0621F">
        <w:rPr>
          <w:rFonts w:ascii="Times New Roman" w:hAnsi="Times New Roman" w:cs="Times New Roman"/>
          <w:sz w:val="20"/>
          <w:szCs w:val="20"/>
        </w:rPr>
        <w:t>T</w:t>
      </w:r>
      <w:r w:rsidR="00D0621F" w:rsidRPr="00D0621F">
        <w:rPr>
          <w:rFonts w:ascii="Times New Roman" w:hAnsi="Times New Roman" w:cs="Times New Roman"/>
          <w:sz w:val="20"/>
          <w:szCs w:val="20"/>
        </w:rPr>
        <w:t>ransferência de recursos públicos do contratante ao contratado para promover o adequado funcionamento e manutenção do CONISUL, englobando despesas de administração e de planejamento, para que sejam desenvolvidas, em prol dos Municípios consorciados, suas atividades institucionais devidamente previstas no Contrato de Consórcio Público.</w:t>
      </w:r>
    </w:p>
    <w:p w:rsidR="00585D54" w:rsidRPr="00D0621F" w:rsidRDefault="00585D54" w:rsidP="00D062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D0621F" w:rsidRPr="00D0621F">
        <w:rPr>
          <w:rFonts w:ascii="Times New Roman" w:hAnsi="Times New Roman" w:cs="Times New Roman"/>
          <w:sz w:val="20"/>
          <w:szCs w:val="20"/>
        </w:rPr>
        <w:t>02.03.04.122.0301-2.004.3.3.90.39.1.500.0000</w:t>
      </w:r>
    </w:p>
    <w:p w:rsidR="00585D54" w:rsidRPr="00585D54" w:rsidRDefault="00D0621F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Pr="00D0621F">
        <w:rPr>
          <w:rFonts w:ascii="Times New Roman" w:hAnsi="Times New Roman" w:cs="Times New Roman"/>
          <w:sz w:val="20"/>
          <w:szCs w:val="20"/>
        </w:rPr>
        <w:t>R$ 40.022,83 (quarenta mil e vinte e dois reais e oitenta e três centavos)</w:t>
      </w:r>
    </w:p>
    <w:p w:rsidR="00585D54" w:rsidRPr="00585D54" w:rsidRDefault="00BB6439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Vigência: </w:t>
      </w:r>
      <w:r w:rsidR="00D0621F">
        <w:rPr>
          <w:rFonts w:ascii="Times New Roman" w:hAnsi="Times New Roman" w:cs="Times New Roman"/>
          <w:sz w:val="20"/>
          <w:szCs w:val="20"/>
        </w:rPr>
        <w:t>01/04/2023 a 20/11</w:t>
      </w:r>
      <w:r w:rsidR="00991420">
        <w:rPr>
          <w:rFonts w:ascii="Times New Roman" w:hAnsi="Times New Roman" w:cs="Times New Roman"/>
          <w:sz w:val="20"/>
          <w:szCs w:val="20"/>
        </w:rPr>
        <w:t>/2023</w:t>
      </w:r>
    </w:p>
    <w:p w:rsidR="00585D54" w:rsidRPr="00585D54" w:rsidRDefault="00D0621F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24</w:t>
      </w:r>
      <w:r w:rsidR="00991420">
        <w:rPr>
          <w:rFonts w:ascii="Times New Roman" w:hAnsi="Times New Roman" w:cs="Times New Roman"/>
          <w:sz w:val="20"/>
          <w:szCs w:val="20"/>
        </w:rPr>
        <w:t>/03/2023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C579FC" w:rsidRPr="00C579FC">
        <w:rPr>
          <w:rFonts w:ascii="Times New Roman" w:hAnsi="Times New Roman" w:cs="Times New Roman"/>
          <w:sz w:val="20"/>
          <w:szCs w:val="20"/>
        </w:rPr>
        <w:t>inciso XXVI do caput do art. 24 da Lei Federal nº 8.666/93</w:t>
      </w:r>
    </w:p>
    <w:p w:rsidR="00730F2D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C579FC" w:rsidRPr="00C579FC">
        <w:rPr>
          <w:rFonts w:ascii="Times New Roman" w:hAnsi="Times New Roman" w:cs="Times New Roman"/>
          <w:sz w:val="20"/>
          <w:szCs w:val="20"/>
        </w:rPr>
        <w:t xml:space="preserve">Francisco </w:t>
      </w:r>
      <w:proofErr w:type="spellStart"/>
      <w:r w:rsidR="00C579FC" w:rsidRPr="00C579FC">
        <w:rPr>
          <w:rFonts w:ascii="Times New Roman" w:hAnsi="Times New Roman" w:cs="Times New Roman"/>
          <w:sz w:val="20"/>
          <w:szCs w:val="20"/>
        </w:rPr>
        <w:t>Piroli</w:t>
      </w:r>
      <w:proofErr w:type="spellEnd"/>
      <w:r w:rsidRPr="00585D54">
        <w:rPr>
          <w:rFonts w:ascii="Times New Roman" w:hAnsi="Times New Roman" w:cs="Times New Roman"/>
          <w:sz w:val="20"/>
          <w:szCs w:val="20"/>
        </w:rPr>
        <w:t>, pela contratada.</w:t>
      </w:r>
      <w:bookmarkStart w:id="0" w:name="_GoBack"/>
      <w:bookmarkEnd w:id="0"/>
    </w:p>
    <w:sectPr w:rsidR="00730F2D" w:rsidRPr="00585D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54"/>
    <w:rsid w:val="00585D54"/>
    <w:rsid w:val="006B02AF"/>
    <w:rsid w:val="00730F2D"/>
    <w:rsid w:val="00991420"/>
    <w:rsid w:val="00BB6439"/>
    <w:rsid w:val="00C579FC"/>
    <w:rsid w:val="00D0621F"/>
    <w:rsid w:val="00F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8D69"/>
  <w15:chartTrackingRefBased/>
  <w15:docId w15:val="{300AD65F-6ADF-422C-B529-8266514A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semiHidden/>
    <w:unhideWhenUsed/>
    <w:rsid w:val="00D0621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0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Alessandro</cp:lastModifiedBy>
  <cp:revision>2</cp:revision>
  <dcterms:created xsi:type="dcterms:W3CDTF">2023-03-28T16:40:00Z</dcterms:created>
  <dcterms:modified xsi:type="dcterms:W3CDTF">2023-03-28T16:40:00Z</dcterms:modified>
</cp:coreProperties>
</file>