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EXTRATO DE CONTRATO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Contrato nº 099/2015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Processo nº 069/2015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PREGÃO PRESENCIAL Nº 038/2015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Partes: PREFEITURA DO MUNICÍPIO DE PARANHOS/MS e a empresa LUIS ODENIL DE SOUZA ME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Objeto: Aquisição pelo Município de Material Escolar para atender a Rede Municipal de Ensino. Como se observa no edital e seus anexos.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Dotação Orçamentária: 02.00-02.07-12.361.025-2.010-3.3.90.30.00-101000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02.00-02.07-12.365.026-2.014-3.3.90.30.00-101000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Valor: R$ 55.814,50 (</w:t>
      </w:r>
      <w:proofErr w:type="gramStart"/>
      <w:r w:rsidRPr="00592A00">
        <w:rPr>
          <w:sz w:val="24"/>
          <w:szCs w:val="24"/>
        </w:rPr>
        <w:t>cinquenta e cinco mil e oitocentos e quatorze</w:t>
      </w:r>
      <w:proofErr w:type="gramEnd"/>
      <w:r w:rsidRPr="00592A00">
        <w:rPr>
          <w:sz w:val="24"/>
          <w:szCs w:val="24"/>
        </w:rPr>
        <w:t xml:space="preserve"> reais e cinquenta centavos)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Vigência: 07/10/2015 à 07/01/2016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Data da Assinatura: 07/10/2015</w:t>
      </w:r>
    </w:p>
    <w:p w:rsidR="00592A00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>Fundamento Legal: Leis nº 8.666/93 e 10.520/2002</w:t>
      </w:r>
    </w:p>
    <w:p w:rsidR="00150B7C" w:rsidRPr="00592A00" w:rsidRDefault="00592A00" w:rsidP="00592A00">
      <w:pPr>
        <w:jc w:val="both"/>
        <w:rPr>
          <w:sz w:val="24"/>
          <w:szCs w:val="24"/>
        </w:rPr>
      </w:pPr>
      <w:r w:rsidRPr="00592A00">
        <w:rPr>
          <w:sz w:val="24"/>
          <w:szCs w:val="24"/>
        </w:rPr>
        <w:t xml:space="preserve">Assinam: Julio Cesar de Souza, pela contratante e Luis </w:t>
      </w:r>
      <w:proofErr w:type="spellStart"/>
      <w:r w:rsidRPr="00592A00">
        <w:rPr>
          <w:sz w:val="24"/>
          <w:szCs w:val="24"/>
        </w:rPr>
        <w:t>Odenil</w:t>
      </w:r>
      <w:proofErr w:type="spellEnd"/>
      <w:r w:rsidRPr="00592A00">
        <w:rPr>
          <w:sz w:val="24"/>
          <w:szCs w:val="24"/>
        </w:rPr>
        <w:t xml:space="preserve"> de Souza, pela </w:t>
      </w:r>
      <w:proofErr w:type="gramStart"/>
      <w:r w:rsidRPr="00592A00">
        <w:rPr>
          <w:sz w:val="24"/>
          <w:szCs w:val="24"/>
        </w:rPr>
        <w:t>contratada</w:t>
      </w:r>
      <w:proofErr w:type="gramEnd"/>
    </w:p>
    <w:sectPr w:rsidR="00150B7C" w:rsidRPr="00592A00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592A00"/>
    <w:rsid w:val="00150B7C"/>
    <w:rsid w:val="00252E75"/>
    <w:rsid w:val="0027486D"/>
    <w:rsid w:val="00344070"/>
    <w:rsid w:val="004D6A2A"/>
    <w:rsid w:val="00592A00"/>
    <w:rsid w:val="00A514D9"/>
    <w:rsid w:val="00BC36B6"/>
    <w:rsid w:val="00CE482D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2016-01-11T12:25:00Z</dcterms:created>
  <dcterms:modified xsi:type="dcterms:W3CDTF">2016-01-11T12:26:00Z</dcterms:modified>
</cp:coreProperties>
</file>